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EC6" w:rsidRDefault="00865EC6" w:rsidP="00865EC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865EC6" w:rsidRDefault="00552747" w:rsidP="00865EC6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Mieszkowice, dnia 22</w:t>
      </w:r>
      <w:r w:rsidR="00865EC6">
        <w:rPr>
          <w:sz w:val="24"/>
          <w:szCs w:val="24"/>
        </w:rPr>
        <w:t>.12.2014r.</w:t>
      </w:r>
    </w:p>
    <w:p w:rsidR="00865EC6" w:rsidRPr="003E176B" w:rsidRDefault="00865EC6" w:rsidP="00865EC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GP.271.10.2014r. </w:t>
      </w:r>
    </w:p>
    <w:p w:rsidR="00865EC6" w:rsidRDefault="00865EC6" w:rsidP="00865EC6">
      <w:pPr>
        <w:spacing w:after="0" w:line="240" w:lineRule="auto"/>
        <w:jc w:val="both"/>
        <w:rPr>
          <w:sz w:val="24"/>
          <w:szCs w:val="24"/>
        </w:rPr>
      </w:pPr>
    </w:p>
    <w:p w:rsidR="00552747" w:rsidRPr="003E176B" w:rsidRDefault="00552747" w:rsidP="00865EC6">
      <w:pPr>
        <w:spacing w:after="0" w:line="240" w:lineRule="auto"/>
        <w:jc w:val="both"/>
        <w:rPr>
          <w:sz w:val="24"/>
          <w:szCs w:val="24"/>
        </w:rPr>
      </w:pPr>
    </w:p>
    <w:p w:rsidR="00865EC6" w:rsidRDefault="00865EC6" w:rsidP="00865EC6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865EC6" w:rsidRPr="00E77ABA" w:rsidRDefault="00865EC6" w:rsidP="00865EC6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</w:rPr>
      </w:pPr>
      <w:r w:rsidRPr="00E77ABA">
        <w:rPr>
          <w:rStyle w:val="Pogrubienie"/>
          <w:b w:val="0"/>
          <w:sz w:val="24"/>
          <w:szCs w:val="24"/>
        </w:rPr>
        <w:t xml:space="preserve">Dotyczy: </w:t>
      </w:r>
      <w:r w:rsidRPr="00552747">
        <w:rPr>
          <w:rStyle w:val="Pogrubienie"/>
          <w:sz w:val="24"/>
          <w:szCs w:val="24"/>
        </w:rPr>
        <w:t>informacji o wyborze najkorzystniejszej oferty</w:t>
      </w:r>
      <w:r w:rsidRPr="00E77ABA">
        <w:rPr>
          <w:rStyle w:val="Pogrubienie"/>
          <w:b w:val="0"/>
          <w:sz w:val="24"/>
          <w:szCs w:val="24"/>
        </w:rPr>
        <w:t xml:space="preserve"> w postępowaniu prowadzonym </w:t>
      </w:r>
      <w:r w:rsidRPr="00E77ABA">
        <w:rPr>
          <w:rStyle w:val="Pogrubienie"/>
          <w:b w:val="0"/>
          <w:sz w:val="24"/>
          <w:szCs w:val="24"/>
        </w:rPr>
        <w:br/>
        <w:t>w trybie przetargu nieograniczonego</w:t>
      </w:r>
      <w:r w:rsidR="00E77ABA" w:rsidRPr="00E77ABA">
        <w:rPr>
          <w:rStyle w:val="Pogrubienie"/>
          <w:b w:val="0"/>
          <w:sz w:val="24"/>
          <w:szCs w:val="24"/>
        </w:rPr>
        <w:t xml:space="preserve"> na</w:t>
      </w:r>
      <w:r w:rsidRPr="00E77ABA">
        <w:rPr>
          <w:rStyle w:val="Pogrubienie"/>
          <w:b w:val="0"/>
          <w:sz w:val="24"/>
          <w:szCs w:val="24"/>
        </w:rPr>
        <w:t xml:space="preserve"> </w:t>
      </w:r>
      <w:r w:rsidRPr="00E77ABA">
        <w:rPr>
          <w:rFonts w:eastAsia="Times New Roman" w:cs="Times New Roman"/>
          <w:bCs/>
          <w:sz w:val="24"/>
          <w:szCs w:val="24"/>
        </w:rPr>
        <w:t xml:space="preserve"> </w:t>
      </w:r>
      <w:r w:rsidRPr="00552747">
        <w:rPr>
          <w:rFonts w:eastAsia="Times New Roman" w:cs="Times New Roman"/>
          <w:b/>
          <w:bCs/>
          <w:sz w:val="24"/>
          <w:szCs w:val="24"/>
        </w:rPr>
        <w:t>Odbiór i zagospodarowanie odpadów komunalnych z nieruchomości zamieszkałych na terenie Gminy Mieszkowice.</w:t>
      </w:r>
      <w:r w:rsidRPr="00E77ABA">
        <w:rPr>
          <w:rFonts w:eastAsia="Times New Roman" w:cs="Times New Roman"/>
          <w:bCs/>
          <w:sz w:val="24"/>
          <w:szCs w:val="24"/>
        </w:rPr>
        <w:t xml:space="preserve"> </w:t>
      </w:r>
      <w:r w:rsidR="00552747">
        <w:rPr>
          <w:rFonts w:eastAsia="Times New Roman" w:cs="Times New Roman"/>
          <w:bCs/>
          <w:sz w:val="24"/>
          <w:szCs w:val="24"/>
        </w:rPr>
        <w:br/>
      </w:r>
      <w:r w:rsidRPr="00E77ABA">
        <w:rPr>
          <w:rFonts w:eastAsia="Times New Roman" w:cs="Times New Roman"/>
          <w:bCs/>
          <w:sz w:val="24"/>
          <w:szCs w:val="24"/>
        </w:rPr>
        <w:t>Numer ogłoszenia: 257785 - 2014; data zamieszczenia: 12.12.2014</w:t>
      </w:r>
    </w:p>
    <w:p w:rsidR="00865EC6" w:rsidRPr="00E77ABA" w:rsidRDefault="00865EC6" w:rsidP="00E77ABA">
      <w:pPr>
        <w:spacing w:after="0" w:line="240" w:lineRule="auto"/>
        <w:jc w:val="center"/>
        <w:rPr>
          <w:rFonts w:cs="Arial"/>
          <w:sz w:val="24"/>
          <w:szCs w:val="24"/>
          <w:u w:val="single"/>
        </w:rPr>
      </w:pPr>
      <w:r w:rsidRPr="00E77ABA">
        <w:rPr>
          <w:rFonts w:eastAsia="Times New Roman" w:cs="Times New Roman"/>
          <w:sz w:val="24"/>
          <w:szCs w:val="24"/>
        </w:rPr>
        <w:br/>
      </w:r>
    </w:p>
    <w:p w:rsidR="00865EC6" w:rsidRDefault="00865EC6" w:rsidP="00865EC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865EC6" w:rsidRDefault="00865EC6" w:rsidP="00865EC6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 xml:space="preserve">INFORMACJA O WYBORZE </w:t>
      </w:r>
    </w:p>
    <w:p w:rsidR="00865EC6" w:rsidRDefault="00865EC6" w:rsidP="00865EC6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sz w:val="24"/>
          <w:szCs w:val="24"/>
          <w:u w:val="single"/>
        </w:rPr>
        <w:t>NAJKORZYSTNIEJSZEJ OFERTY</w:t>
      </w:r>
      <w:r>
        <w:rPr>
          <w:rFonts w:cs="Arial"/>
          <w:b/>
          <w:u w:val="single"/>
        </w:rPr>
        <w:br/>
      </w:r>
    </w:p>
    <w:p w:rsidR="001A0753" w:rsidRDefault="00865EC6" w:rsidP="00865EC6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ab/>
      </w:r>
    </w:p>
    <w:p w:rsidR="00865EC6" w:rsidRPr="001A0753" w:rsidRDefault="00865EC6" w:rsidP="001A0753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1A0753">
        <w:rPr>
          <w:rFonts w:cs="Arial"/>
          <w:sz w:val="24"/>
          <w:szCs w:val="24"/>
        </w:rPr>
        <w:t>Zamawiający na podstawie art. 92 ust. 2 ustawy z dnia 24 stycznia 2004 roku Prawo zamówień publicznych (Dz. U. z 2013r. poz. 907 ze zm.) informuje, iż w przedmiotowym postępowaniu wybrano ofertę firmy:</w:t>
      </w:r>
    </w:p>
    <w:p w:rsidR="00865EC6" w:rsidRPr="001A0753" w:rsidRDefault="00865EC6" w:rsidP="00865EC6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1A0753" w:rsidRPr="001A0753" w:rsidRDefault="001A0753" w:rsidP="001A075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1A0753">
        <w:rPr>
          <w:rFonts w:eastAsia="Times New Roman" w:cs="Times New Roman"/>
          <w:b/>
          <w:sz w:val="24"/>
          <w:szCs w:val="24"/>
        </w:rPr>
        <w:t>Zakład Usług Komunalnych Sp. z o.o.</w:t>
      </w:r>
      <w:r w:rsidRPr="001A0753">
        <w:rPr>
          <w:rFonts w:eastAsia="Times New Roman" w:cs="Times New Roman"/>
          <w:b/>
          <w:sz w:val="24"/>
          <w:szCs w:val="24"/>
        </w:rPr>
        <w:br/>
        <w:t xml:space="preserve">ul. Warszawska 48 </w:t>
      </w:r>
    </w:p>
    <w:p w:rsidR="00865EC6" w:rsidRPr="001A0753" w:rsidRDefault="001A0753" w:rsidP="001A0753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1A0753">
        <w:rPr>
          <w:rFonts w:eastAsia="Times New Roman" w:cs="Times New Roman"/>
          <w:b/>
          <w:sz w:val="24"/>
          <w:szCs w:val="24"/>
        </w:rPr>
        <w:t>74-505 Mieszkowice</w:t>
      </w:r>
    </w:p>
    <w:p w:rsidR="00865EC6" w:rsidRPr="001A0753" w:rsidRDefault="00865EC6" w:rsidP="00865EC6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865EC6" w:rsidRPr="001A0753" w:rsidRDefault="00865EC6" w:rsidP="00865EC6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1A0753">
        <w:rPr>
          <w:rFonts w:eastAsia="Times New Roman" w:cs="Arial"/>
          <w:sz w:val="24"/>
          <w:szCs w:val="24"/>
          <w:u w:val="single"/>
          <w:lang w:eastAsia="ar-SA"/>
        </w:rPr>
        <w:t>Uzasadnienie wyboru oferty</w:t>
      </w:r>
      <w:r w:rsidRPr="001A0753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865EC6" w:rsidRPr="001A0753" w:rsidRDefault="00865EC6" w:rsidP="00865EC6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1A0753">
        <w:rPr>
          <w:rFonts w:eastAsia="Times New Roman" w:cs="Arial"/>
          <w:sz w:val="24"/>
          <w:szCs w:val="24"/>
          <w:lang w:eastAsia="ar-SA"/>
        </w:rPr>
        <w:t>Wybrana oferta spełnia wymagania zamawiającego określone w treści SIWZ. Oferta uzyskała największą liczbę punktów w ramach zastosowania kryterium oceny ofert tj. ceny</w:t>
      </w:r>
      <w:r w:rsidR="00ED61D0">
        <w:rPr>
          <w:rFonts w:eastAsia="Times New Roman" w:cs="Arial"/>
          <w:sz w:val="24"/>
          <w:szCs w:val="24"/>
          <w:lang w:eastAsia="ar-SA"/>
        </w:rPr>
        <w:t xml:space="preserve"> oraz liczby akcji zbiórek odpadów wielkogabarytowych</w:t>
      </w:r>
      <w:r w:rsidRPr="001A0753">
        <w:rPr>
          <w:rFonts w:eastAsia="Times New Roman" w:cs="Arial"/>
          <w:sz w:val="24"/>
          <w:szCs w:val="24"/>
          <w:lang w:eastAsia="ar-SA"/>
        </w:rPr>
        <w:t>. Cena oferty mieści się w kwocie, jaką zamawiający może przeznaczyć na sfinansowanie zamówienia.</w:t>
      </w:r>
    </w:p>
    <w:p w:rsidR="00865EC6" w:rsidRPr="001A0753" w:rsidRDefault="00865EC6" w:rsidP="00865EC6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b w:val="0"/>
          <w:u w:val="single"/>
        </w:rPr>
      </w:pPr>
    </w:p>
    <w:p w:rsidR="00865EC6" w:rsidRPr="001A0753" w:rsidRDefault="00865EC6" w:rsidP="00865EC6">
      <w:pPr>
        <w:pStyle w:val="NormalnyWeb"/>
        <w:spacing w:before="0" w:beforeAutospacing="0" w:after="0" w:afterAutospacing="0"/>
        <w:rPr>
          <w:rStyle w:val="Pogrubienie"/>
          <w:rFonts w:asciiTheme="minorHAnsi" w:hAnsiTheme="minorHAnsi"/>
          <w:u w:val="single"/>
        </w:rPr>
      </w:pPr>
      <w:r w:rsidRPr="001A0753">
        <w:rPr>
          <w:rStyle w:val="Pogrubienie"/>
          <w:rFonts w:asciiTheme="minorHAnsi" w:hAnsiTheme="minorHAnsi"/>
          <w:u w:val="single"/>
        </w:rPr>
        <w:t>Streszczenie oceny i porównania złożonych ofert:</w:t>
      </w:r>
    </w:p>
    <w:p w:rsidR="00865EC6" w:rsidRPr="001A0753" w:rsidRDefault="00865EC6" w:rsidP="00865EC6">
      <w:pPr>
        <w:pStyle w:val="NormalnyWeb"/>
        <w:spacing w:before="0" w:beforeAutospacing="0" w:after="0" w:afterAutospacing="0"/>
      </w:pPr>
    </w:p>
    <w:tbl>
      <w:tblPr>
        <w:tblStyle w:val="Tabela-Siatka"/>
        <w:tblW w:w="0" w:type="auto"/>
        <w:jc w:val="center"/>
        <w:tblInd w:w="0" w:type="dxa"/>
        <w:tblLook w:val="04A0"/>
      </w:tblPr>
      <w:tblGrid>
        <w:gridCol w:w="1296"/>
        <w:gridCol w:w="4199"/>
        <w:gridCol w:w="1929"/>
        <w:gridCol w:w="1864"/>
      </w:tblGrid>
      <w:tr w:rsidR="00E77ABA" w:rsidRPr="001A0753" w:rsidTr="00C56B13">
        <w:trPr>
          <w:jc w:val="center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77ABA" w:rsidRPr="001A0753" w:rsidRDefault="00E77AB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Nr oferty</w:t>
            </w:r>
          </w:p>
        </w:tc>
        <w:tc>
          <w:tcPr>
            <w:tcW w:w="4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77ABA" w:rsidRPr="001A0753" w:rsidRDefault="00E77AB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E77ABA" w:rsidRPr="001A0753" w:rsidRDefault="00456C8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Liczba uzyskanych punktów</w:t>
            </w:r>
            <w:r w:rsidR="001A0753" w:rsidRPr="001A0753">
              <w:rPr>
                <w:rFonts w:asciiTheme="minorHAnsi" w:hAnsiTheme="minorHAnsi"/>
              </w:rPr>
              <w:t>:</w:t>
            </w:r>
          </w:p>
          <w:p w:rsidR="00456C85" w:rsidRPr="001A0753" w:rsidRDefault="00456C8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Kryteriom cena</w:t>
            </w:r>
          </w:p>
        </w:tc>
        <w:tc>
          <w:tcPr>
            <w:tcW w:w="1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77ABA" w:rsidRPr="001A0753" w:rsidRDefault="00E77AB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Liczba uzyskanych punktów</w:t>
            </w:r>
            <w:r w:rsidR="001A0753" w:rsidRPr="001A0753">
              <w:rPr>
                <w:rFonts w:asciiTheme="minorHAnsi" w:hAnsiTheme="minorHAnsi"/>
              </w:rPr>
              <w:t>:</w:t>
            </w:r>
          </w:p>
          <w:p w:rsidR="00456C85" w:rsidRPr="001A0753" w:rsidRDefault="00456C85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 xml:space="preserve">Kryterium akcje </w:t>
            </w:r>
          </w:p>
        </w:tc>
      </w:tr>
      <w:tr w:rsidR="00E77ABA" w:rsidRPr="001A0753" w:rsidTr="001A0753">
        <w:trPr>
          <w:jc w:val="center"/>
        </w:trPr>
        <w:tc>
          <w:tcPr>
            <w:tcW w:w="12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77ABA" w:rsidRPr="001A0753" w:rsidRDefault="00E77ABA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1</w:t>
            </w:r>
          </w:p>
        </w:tc>
        <w:tc>
          <w:tcPr>
            <w:tcW w:w="4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77ABA" w:rsidRPr="001A0753" w:rsidRDefault="00C56B13" w:rsidP="00C56B13">
            <w:pPr>
              <w:rPr>
                <w:rFonts w:eastAsia="Times New Roman" w:cs="Times New Roman"/>
                <w:sz w:val="24"/>
                <w:szCs w:val="24"/>
              </w:rPr>
            </w:pPr>
            <w:r w:rsidRPr="001A0753">
              <w:rPr>
                <w:rFonts w:eastAsia="Times New Roman" w:cs="Times New Roman"/>
                <w:sz w:val="24"/>
                <w:szCs w:val="24"/>
              </w:rPr>
              <w:t>Zakład Usług Komunalnych Sp. z o.o.</w:t>
            </w:r>
            <w:r w:rsidRPr="001A0753">
              <w:rPr>
                <w:rFonts w:eastAsia="Times New Roman" w:cs="Times New Roman"/>
                <w:sz w:val="24"/>
                <w:szCs w:val="24"/>
              </w:rPr>
              <w:br/>
              <w:t xml:space="preserve">ul. Warszawska 48, 74-505 Mieszkowice </w:t>
            </w:r>
          </w:p>
        </w:tc>
        <w:tc>
          <w:tcPr>
            <w:tcW w:w="19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77ABA" w:rsidRPr="001A0753" w:rsidRDefault="00ED61D0" w:rsidP="001A075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90,00</w:t>
            </w:r>
          </w:p>
        </w:tc>
        <w:tc>
          <w:tcPr>
            <w:tcW w:w="18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77ABA" w:rsidRPr="001A0753" w:rsidRDefault="00456C85" w:rsidP="001A075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/>
              </w:rPr>
            </w:pPr>
            <w:r w:rsidRPr="001A0753">
              <w:rPr>
                <w:rFonts w:asciiTheme="minorHAnsi" w:hAnsiTheme="minorHAnsi"/>
              </w:rPr>
              <w:t>0,00</w:t>
            </w:r>
          </w:p>
        </w:tc>
      </w:tr>
    </w:tbl>
    <w:p w:rsidR="00865EC6" w:rsidRPr="001A0753" w:rsidRDefault="00865EC6" w:rsidP="00865EC6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865EC6" w:rsidRPr="001A0753" w:rsidRDefault="00865EC6" w:rsidP="00865EC6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:rsidR="00630E96" w:rsidRPr="001A0753" w:rsidRDefault="00630E96">
      <w:pPr>
        <w:rPr>
          <w:sz w:val="24"/>
          <w:szCs w:val="24"/>
        </w:rPr>
      </w:pPr>
    </w:p>
    <w:sectPr w:rsidR="00630E96" w:rsidRPr="001A0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65EC6"/>
    <w:rsid w:val="000C2FA2"/>
    <w:rsid w:val="001A0753"/>
    <w:rsid w:val="00367190"/>
    <w:rsid w:val="00456C85"/>
    <w:rsid w:val="00552747"/>
    <w:rsid w:val="00630E96"/>
    <w:rsid w:val="00865EC6"/>
    <w:rsid w:val="00C56B13"/>
    <w:rsid w:val="00E77ABA"/>
    <w:rsid w:val="00ED6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65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65EC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865E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2014-12-22T08:16:00Z</dcterms:created>
  <dcterms:modified xsi:type="dcterms:W3CDTF">2014-12-22T08:32:00Z</dcterms:modified>
</cp:coreProperties>
</file>